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920"/>
      </w:tblGrid>
      <w:tr w:rsidR="00850BEF" w:rsidTr="00850BEF">
        <w:tc>
          <w:tcPr>
            <w:tcW w:w="5920" w:type="dxa"/>
          </w:tcPr>
          <w:p w:rsidR="00850BEF" w:rsidRPr="00850BEF" w:rsidRDefault="00850BEF" w:rsidP="00850BEF">
            <w:pPr>
              <w:jc w:val="center"/>
              <w:rPr>
                <w:sz w:val="144"/>
                <w:szCs w:val="144"/>
              </w:rPr>
            </w:pPr>
            <w:r w:rsidRPr="00850BEF">
              <w:rPr>
                <w:sz w:val="144"/>
                <w:szCs w:val="144"/>
              </w:rPr>
              <w:t>скалка</w:t>
            </w:r>
          </w:p>
        </w:tc>
      </w:tr>
      <w:tr w:rsidR="00850BEF" w:rsidTr="00850BEF">
        <w:tc>
          <w:tcPr>
            <w:tcW w:w="5920" w:type="dxa"/>
          </w:tcPr>
          <w:p w:rsidR="00850BEF" w:rsidRPr="00850BEF" w:rsidRDefault="00850BEF" w:rsidP="00850BEF">
            <w:pPr>
              <w:jc w:val="center"/>
              <w:rPr>
                <w:sz w:val="144"/>
                <w:szCs w:val="144"/>
              </w:rPr>
            </w:pPr>
            <w:r w:rsidRPr="00850BEF">
              <w:rPr>
                <w:sz w:val="144"/>
                <w:szCs w:val="144"/>
              </w:rPr>
              <w:t>иглица</w:t>
            </w:r>
          </w:p>
        </w:tc>
      </w:tr>
      <w:tr w:rsidR="00850BEF" w:rsidTr="00850BEF">
        <w:tc>
          <w:tcPr>
            <w:tcW w:w="5920" w:type="dxa"/>
          </w:tcPr>
          <w:p w:rsidR="00850BEF" w:rsidRPr="00850BEF" w:rsidRDefault="00850BEF" w:rsidP="00850BEF">
            <w:pPr>
              <w:jc w:val="center"/>
              <w:rPr>
                <w:sz w:val="144"/>
                <w:szCs w:val="144"/>
              </w:rPr>
            </w:pPr>
            <w:r w:rsidRPr="00850BEF">
              <w:rPr>
                <w:sz w:val="144"/>
                <w:szCs w:val="144"/>
              </w:rPr>
              <w:t>сито</w:t>
            </w:r>
          </w:p>
        </w:tc>
      </w:tr>
      <w:tr w:rsidR="00850BEF" w:rsidTr="00850BEF">
        <w:tc>
          <w:tcPr>
            <w:tcW w:w="5920" w:type="dxa"/>
          </w:tcPr>
          <w:p w:rsidR="00850BEF" w:rsidRPr="00850BEF" w:rsidRDefault="00850BEF" w:rsidP="00850BEF">
            <w:pPr>
              <w:jc w:val="center"/>
              <w:rPr>
                <w:sz w:val="144"/>
                <w:szCs w:val="144"/>
              </w:rPr>
            </w:pPr>
            <w:r w:rsidRPr="00850BEF">
              <w:rPr>
                <w:sz w:val="144"/>
                <w:szCs w:val="144"/>
              </w:rPr>
              <w:t>веретено</w:t>
            </w:r>
          </w:p>
        </w:tc>
      </w:tr>
      <w:tr w:rsidR="00850BEF" w:rsidTr="00850BEF">
        <w:tc>
          <w:tcPr>
            <w:tcW w:w="5920" w:type="dxa"/>
          </w:tcPr>
          <w:p w:rsidR="00850BEF" w:rsidRPr="00850BEF" w:rsidRDefault="00850BEF" w:rsidP="00850BEF">
            <w:pPr>
              <w:jc w:val="center"/>
              <w:rPr>
                <w:sz w:val="144"/>
                <w:szCs w:val="144"/>
              </w:rPr>
            </w:pPr>
            <w:r w:rsidRPr="00850BEF">
              <w:rPr>
                <w:sz w:val="144"/>
                <w:szCs w:val="144"/>
              </w:rPr>
              <w:t>мутовка</w:t>
            </w:r>
          </w:p>
        </w:tc>
      </w:tr>
      <w:tr w:rsidR="00ED6CC5" w:rsidTr="00850BEF">
        <w:tc>
          <w:tcPr>
            <w:tcW w:w="5920" w:type="dxa"/>
          </w:tcPr>
          <w:p w:rsidR="00ED6CC5" w:rsidRPr="00850BEF" w:rsidRDefault="00ED6CC5" w:rsidP="00850BE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кочерга</w:t>
            </w:r>
          </w:p>
        </w:tc>
      </w:tr>
    </w:tbl>
    <w:p w:rsidR="00DE0397" w:rsidRDefault="00DE0397"/>
    <w:sectPr w:rsidR="00DE0397" w:rsidSect="00D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0BEF"/>
    <w:rsid w:val="00850BEF"/>
    <w:rsid w:val="00DE0397"/>
    <w:rsid w:val="00E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2020-01-22T07:27:00Z</dcterms:created>
  <dcterms:modified xsi:type="dcterms:W3CDTF">2020-01-22T07:29:00Z</dcterms:modified>
</cp:coreProperties>
</file>